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0D045E" w:rsidRPr="000D045E" w:rsidTr="000D045E">
        <w:tc>
          <w:tcPr>
            <w:tcW w:w="7564" w:type="dxa"/>
          </w:tcPr>
          <w:p w:rsidR="000D045E" w:rsidRDefault="00050B1F" w:rsidP="000D045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ОСОБЕННОСТИ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43166"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ДЕТЕЙ</w:t>
            </w:r>
            <w:proofErr w:type="gramEnd"/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43166"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С </w:t>
            </w:r>
            <w:r w:rsidR="00543166"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>ОВЗ</w:t>
            </w:r>
            <w:r w:rsidR="000D045E" w:rsidRPr="00543166">
              <w:rPr>
                <w:rFonts w:ascii="Times New Roman" w:hAnsi="Times New Roman" w:cs="Times New Roman"/>
                <w:b/>
              </w:rPr>
              <w:t>:</w:t>
            </w:r>
          </w:p>
          <w:p w:rsidR="00050B1F" w:rsidRDefault="00050B1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Мыслительные операции</w:t>
            </w:r>
            <w:r w:rsidRPr="00050B1F">
              <w:rPr>
                <w:rFonts w:ascii="Times New Roman" w:hAnsi="Times New Roman" w:cs="Times New Roman"/>
              </w:rPr>
              <w:t xml:space="preserve"> (анал</w:t>
            </w:r>
            <w:r>
              <w:rPr>
                <w:rFonts w:ascii="Times New Roman" w:hAnsi="Times New Roman" w:cs="Times New Roman"/>
              </w:rPr>
              <w:t>из, синтез, классификация и пр</w:t>
            </w:r>
            <w:r w:rsidRPr="00353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3B2F" w:rsidRPr="00353B2F">
              <w:rPr>
                <w:rFonts w:ascii="Times New Roman" w:hAnsi="Times New Roman" w:cs="Times New Roman"/>
              </w:rPr>
              <w:t xml:space="preserve">): </w:t>
            </w:r>
            <w:r>
              <w:rPr>
                <w:rFonts w:ascii="Times New Roman" w:hAnsi="Times New Roman" w:cs="Times New Roman"/>
              </w:rPr>
              <w:t>самостоятельно – на бытовом уровне, при помощи из вне – на более высоком уровне сложности задания;</w:t>
            </w:r>
          </w:p>
          <w:p w:rsidR="000D045E" w:rsidRPr="000D045E" w:rsidRDefault="00050B1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Ведущий тип восприятия</w:t>
            </w:r>
            <w:r>
              <w:rPr>
                <w:rFonts w:ascii="Times New Roman" w:hAnsi="Times New Roman" w:cs="Times New Roman"/>
              </w:rPr>
              <w:t xml:space="preserve"> – зрительный (визуалы)</w:t>
            </w:r>
            <w:r w:rsidR="000D045E" w:rsidRPr="000D045E">
              <w:rPr>
                <w:rFonts w:ascii="Times New Roman" w:hAnsi="Times New Roman" w:cs="Times New Roman"/>
              </w:rPr>
              <w:t>;</w:t>
            </w:r>
          </w:p>
          <w:p w:rsidR="000D045E" w:rsidRDefault="00050B1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Внимание произвольное</w:t>
            </w:r>
            <w:r>
              <w:rPr>
                <w:rFonts w:ascii="Times New Roman" w:hAnsi="Times New Roman" w:cs="Times New Roman"/>
              </w:rPr>
              <w:t xml:space="preserve"> – удерживать путём создания мотивирующей ситуации</w:t>
            </w:r>
            <w:r w:rsidR="000D045E" w:rsidRPr="000D045E">
              <w:rPr>
                <w:rFonts w:ascii="Times New Roman" w:hAnsi="Times New Roman" w:cs="Times New Roman"/>
              </w:rPr>
              <w:t>;</w:t>
            </w:r>
          </w:p>
          <w:p w:rsidR="00403B85" w:rsidRDefault="00403B85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Слабая волевая саморегуляция</w:t>
            </w:r>
            <w:r>
              <w:rPr>
                <w:rFonts w:ascii="Times New Roman" w:hAnsi="Times New Roman" w:cs="Times New Roman"/>
              </w:rPr>
              <w:t xml:space="preserve"> – удерживать в деятельности за счёт интереса, плана, алгоритма;</w:t>
            </w:r>
          </w:p>
          <w:p w:rsidR="00403B85" w:rsidRDefault="00403B85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Трудности связной речи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353B2F">
              <w:rPr>
                <w:rFonts w:ascii="Times New Roman" w:hAnsi="Times New Roman" w:cs="Times New Roman"/>
              </w:rPr>
              <w:t>формулировать</w:t>
            </w:r>
            <w:r>
              <w:rPr>
                <w:rFonts w:ascii="Times New Roman" w:hAnsi="Times New Roman" w:cs="Times New Roman"/>
              </w:rPr>
              <w:t xml:space="preserve"> мысли с опорой на свой опыт, шаблон (пример) высказывания;</w:t>
            </w:r>
          </w:p>
          <w:p w:rsidR="00403B85" w:rsidRDefault="00403B85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Низкий уровень познавательной активности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353B2F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CE6DEB">
              <w:rPr>
                <w:rFonts w:ascii="Times New Roman" w:hAnsi="Times New Roman" w:cs="Times New Roman"/>
              </w:rPr>
              <w:t>включать в</w:t>
            </w:r>
            <w:r>
              <w:rPr>
                <w:rFonts w:ascii="Times New Roman" w:hAnsi="Times New Roman" w:cs="Times New Roman"/>
              </w:rPr>
              <w:t xml:space="preserve"> процесс познания при </w:t>
            </w:r>
            <w:r w:rsidR="00353B2F">
              <w:rPr>
                <w:rFonts w:ascii="Times New Roman" w:hAnsi="Times New Roman" w:cs="Times New Roman"/>
              </w:rPr>
              <w:t xml:space="preserve">помощи </w:t>
            </w:r>
            <w:r>
              <w:rPr>
                <w:rFonts w:ascii="Times New Roman" w:hAnsi="Times New Roman" w:cs="Times New Roman"/>
              </w:rPr>
              <w:t>мотивации педагога;</w:t>
            </w:r>
          </w:p>
          <w:p w:rsidR="00403B85" w:rsidRDefault="00403B85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 xml:space="preserve">Трудности формирования </w:t>
            </w:r>
            <w:proofErr w:type="spellStart"/>
            <w:r w:rsidRPr="00353B2F">
              <w:rPr>
                <w:rFonts w:ascii="Times New Roman" w:hAnsi="Times New Roman" w:cs="Times New Roman"/>
                <w:b/>
              </w:rPr>
              <w:t>мелкомоторных</w:t>
            </w:r>
            <w:proofErr w:type="spellEnd"/>
            <w:r w:rsidRPr="00353B2F">
              <w:rPr>
                <w:rFonts w:ascii="Times New Roman" w:hAnsi="Times New Roman" w:cs="Times New Roman"/>
                <w:b/>
              </w:rPr>
              <w:t xml:space="preserve"> операций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графомоторного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навыка) – оп</w:t>
            </w:r>
            <w:r w:rsidR="00353B2F">
              <w:rPr>
                <w:rFonts w:ascii="Times New Roman" w:hAnsi="Times New Roman" w:cs="Times New Roman"/>
              </w:rPr>
              <w:t>ерировать</w:t>
            </w:r>
            <w:r>
              <w:rPr>
                <w:rFonts w:ascii="Times New Roman" w:hAnsi="Times New Roman" w:cs="Times New Roman"/>
              </w:rPr>
              <w:t xml:space="preserve"> разнообразными по размеру предметами, удерживать их, использовать в учебной деятельности;</w:t>
            </w:r>
          </w:p>
          <w:p w:rsidR="00403B85" w:rsidRDefault="00353B2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Запоминание материала механическое</w:t>
            </w:r>
            <w:r>
              <w:rPr>
                <w:rFonts w:ascii="Times New Roman" w:hAnsi="Times New Roman" w:cs="Times New Roman"/>
              </w:rPr>
              <w:t xml:space="preserve"> – запоминает и воспроизводит с необходимой интонационной окраской;</w:t>
            </w:r>
          </w:p>
          <w:p w:rsidR="00353B2F" w:rsidRDefault="00353B2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Нестабильный эмоциональный фон</w:t>
            </w:r>
            <w:r>
              <w:rPr>
                <w:rFonts w:ascii="Times New Roman" w:hAnsi="Times New Roman" w:cs="Times New Roman"/>
              </w:rPr>
              <w:t xml:space="preserve"> – понимает и воспроизводит разные эмоции, реагирует на эмоциональный фон педагога; </w:t>
            </w:r>
          </w:p>
          <w:p w:rsidR="00353B2F" w:rsidRDefault="00353B2F" w:rsidP="000D045E">
            <w:pPr>
              <w:rPr>
                <w:rFonts w:ascii="Times New Roman" w:hAnsi="Times New Roman" w:cs="Times New Roman"/>
              </w:rPr>
            </w:pPr>
            <w:r w:rsidRPr="00353B2F">
              <w:rPr>
                <w:rFonts w:ascii="Times New Roman" w:hAnsi="Times New Roman" w:cs="Times New Roman"/>
                <w:b/>
              </w:rPr>
              <w:t>Низкий уровень критичности своих поступков</w:t>
            </w:r>
            <w:r>
              <w:rPr>
                <w:rFonts w:ascii="Times New Roman" w:hAnsi="Times New Roman" w:cs="Times New Roman"/>
              </w:rPr>
              <w:t xml:space="preserve"> – анализирует свой поступок, если определены чёткие критерии.</w:t>
            </w:r>
          </w:p>
          <w:p w:rsidR="00403B85" w:rsidRPr="000D045E" w:rsidRDefault="00403B85" w:rsidP="000D045E">
            <w:pPr>
              <w:rPr>
                <w:rFonts w:ascii="Times New Roman" w:hAnsi="Times New Roman" w:cs="Times New Roman"/>
              </w:rPr>
            </w:pPr>
          </w:p>
          <w:p w:rsidR="000D045E" w:rsidRPr="000D045E" w:rsidRDefault="000D045E" w:rsidP="00050B1F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4" w:type="dxa"/>
          </w:tcPr>
          <w:p w:rsidR="000D045E" w:rsidRPr="000D045E" w:rsidRDefault="00543166" w:rsidP="000D045E">
            <w:pPr>
              <w:rPr>
                <w:rFonts w:ascii="Times New Roman" w:hAnsi="Times New Roman" w:cs="Times New Roman"/>
              </w:rPr>
            </w:pPr>
            <w:proofErr w:type="gramStart"/>
            <w:r w:rsidRPr="00543166">
              <w:rPr>
                <w:rFonts w:ascii="Times New Roman" w:hAnsi="Times New Roman" w:cs="Times New Roman"/>
              </w:rPr>
              <w:t>ОБЩИЕ  РЕКОМЕНДАЦИИ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D045E" w:rsidRPr="000D045E">
              <w:rPr>
                <w:rFonts w:ascii="Times New Roman" w:hAnsi="Times New Roman" w:cs="Times New Roman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ДЛЯ </w:t>
            </w:r>
            <w:r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>РАБОТЫ</w:t>
            </w:r>
            <w:r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С</w:t>
            </w:r>
            <w:r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ДЕТЬМИ</w:t>
            </w:r>
            <w:r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С</w:t>
            </w:r>
            <w:r w:rsidRPr="0054316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045E" w:rsidRPr="00543166">
              <w:rPr>
                <w:rFonts w:ascii="Times New Roman" w:hAnsi="Times New Roman" w:cs="Times New Roman"/>
                <w:b/>
                <w:u w:val="single"/>
              </w:rPr>
              <w:t xml:space="preserve"> ОВЗ</w:t>
            </w:r>
            <w:r w:rsidR="000D045E" w:rsidRPr="000D045E">
              <w:rPr>
                <w:rFonts w:ascii="Times New Roman" w:hAnsi="Times New Roman" w:cs="Times New Roman"/>
              </w:rPr>
              <w:t>: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замедленность темпа обучения;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чередование видов деятельности;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упрощение структуры учебного материала в соответствии с психофизическими возможностями обучающегося;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рациональная дозировка учебного материала урока;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дробление большого задания на этапы;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поэтапное разъяснение задач;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последовательное выполнение этапов задания с контролем/самоконтролем каждого этапа;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осуществление повторности при обучении на всех этапах и звеньях урока;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повторение обучающимися инструкций по выполнению задания;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работа с опорой на алгоритмы, схемы, шаблоны, таблицы;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поступательное изучение материала, преемственность в обучении;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 xml:space="preserve">- предоставление дополнительного времени для завершения задания;  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предоставление дополнительного времени для сдачи домашнего задания;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сокращённые задания, направленные на усвоение основных понятий;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  <w:b/>
              </w:rPr>
            </w:pPr>
            <w:r w:rsidRPr="000D045E">
              <w:rPr>
                <w:rFonts w:ascii="Times New Roman" w:hAnsi="Times New Roman" w:cs="Times New Roman"/>
                <w:b/>
              </w:rPr>
              <w:t xml:space="preserve">- </w:t>
            </w:r>
            <w:r w:rsidRPr="000D045E">
              <w:rPr>
                <w:rFonts w:ascii="Times New Roman" w:hAnsi="Times New Roman" w:cs="Times New Roman"/>
              </w:rPr>
              <w:t>сокращённые тексты, направленные на отработку правописания;</w:t>
            </w:r>
            <w:r w:rsidRPr="000D04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выполнение диктантов в индивидуальном режиме, максимальная опора на чувственный опыт ребёнка, что обусловлено конкретностью его мышления;</w:t>
            </w:r>
          </w:p>
          <w:p w:rsidR="000D045E" w:rsidRPr="000D045E" w:rsidRDefault="000D045E" w:rsidP="000D045E">
            <w:pPr>
              <w:rPr>
                <w:rFonts w:ascii="Times New Roman" w:hAnsi="Times New Roman" w:cs="Times New Roman"/>
              </w:rPr>
            </w:pPr>
            <w:r w:rsidRPr="000D045E">
              <w:rPr>
                <w:rFonts w:ascii="Times New Roman" w:hAnsi="Times New Roman" w:cs="Times New Roman"/>
              </w:rPr>
              <w:t>- максимальная опора на практическую деятельность и опыт обучающегося, опора на наиболее развитые способности ребёнка.</w:t>
            </w:r>
          </w:p>
        </w:tc>
      </w:tr>
    </w:tbl>
    <w:p w:rsidR="00361ECD" w:rsidRPr="000D045E" w:rsidRDefault="00361ECD">
      <w:pPr>
        <w:rPr>
          <w:rFonts w:ascii="Times New Roman" w:hAnsi="Times New Roman" w:cs="Times New Roman"/>
        </w:rPr>
      </w:pPr>
    </w:p>
    <w:sectPr w:rsidR="00361ECD" w:rsidRPr="000D045E" w:rsidSect="000D045E">
      <w:pgSz w:w="16840" w:h="11910" w:orient="landscape"/>
      <w:pgMar w:top="709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45"/>
    <w:rsid w:val="000309E6"/>
    <w:rsid w:val="00050B1F"/>
    <w:rsid w:val="000D045E"/>
    <w:rsid w:val="00284D45"/>
    <w:rsid w:val="002E479A"/>
    <w:rsid w:val="00353B2F"/>
    <w:rsid w:val="00361ECD"/>
    <w:rsid w:val="00403B85"/>
    <w:rsid w:val="00543166"/>
    <w:rsid w:val="009C6340"/>
    <w:rsid w:val="00C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95CD"/>
  <w15:chartTrackingRefBased/>
  <w15:docId w15:val="{F0F2DD46-7C64-4414-A48C-5EA35D8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Методист55</dc:creator>
  <cp:keywords/>
  <dc:description/>
  <cp:lastModifiedBy>Методист55</cp:lastModifiedBy>
  <cp:revision>4</cp:revision>
  <dcterms:created xsi:type="dcterms:W3CDTF">2024-01-11T08:44:00Z</dcterms:created>
  <dcterms:modified xsi:type="dcterms:W3CDTF">2024-01-11T09:30:00Z</dcterms:modified>
</cp:coreProperties>
</file>